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70E2242A" w14:textId="77777777" w:rsidR="00B736DB" w:rsidRDefault="00B736DB" w:rsidP="005559F1">
      <w:pPr>
        <w:rPr>
          <w:b/>
        </w:rPr>
      </w:pPr>
    </w:p>
    <w:p w14:paraId="4B9CE6D2" w14:textId="77777777" w:rsidR="005335A6" w:rsidRDefault="005335A6" w:rsidP="005559F1">
      <w:pPr>
        <w:rPr>
          <w:b/>
        </w:rPr>
      </w:pPr>
    </w:p>
    <w:p w14:paraId="5F61209C" w14:textId="77777777" w:rsidR="005335A6" w:rsidRDefault="005335A6" w:rsidP="005559F1">
      <w:pPr>
        <w:rPr>
          <w:b/>
        </w:rPr>
      </w:pPr>
    </w:p>
    <w:p w14:paraId="1E3842F3" w14:textId="77777777" w:rsidR="0025021B" w:rsidRPr="005559F1" w:rsidRDefault="0025021B" w:rsidP="005559F1">
      <w:pPr>
        <w:rPr>
          <w:b/>
        </w:rPr>
      </w:pPr>
    </w:p>
    <w:p w14:paraId="4A181A55" w14:textId="77777777" w:rsidR="00FE5E27" w:rsidRPr="005559F1" w:rsidRDefault="00FE5E27" w:rsidP="005559F1">
      <w:pPr>
        <w:rPr>
          <w:b/>
          <w:bCs/>
        </w:rPr>
      </w:pPr>
    </w:p>
    <w:p w14:paraId="6E934763" w14:textId="7EF888E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2DCA489F" w:rsidR="00975AD6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 </w:t>
      </w:r>
      <w:r w:rsidR="00AF09D0">
        <w:rPr>
          <w:b/>
          <w:bCs/>
          <w:sz w:val="28"/>
          <w:szCs w:val="28"/>
        </w:rPr>
        <w:t>SEPTEMBRIE</w:t>
      </w:r>
      <w:r w:rsidR="00975AD6" w:rsidRPr="004472AC">
        <w:rPr>
          <w:b/>
          <w:bCs/>
          <w:sz w:val="28"/>
          <w:szCs w:val="28"/>
        </w:rPr>
        <w:t xml:space="preserve"> 202</w:t>
      </w:r>
      <w:r w:rsidR="007F3F20">
        <w:rPr>
          <w:b/>
          <w:bCs/>
          <w:sz w:val="28"/>
          <w:szCs w:val="28"/>
        </w:rPr>
        <w:t>3</w:t>
      </w:r>
    </w:p>
    <w:p w14:paraId="748BFB68" w14:textId="77777777" w:rsidR="004E78C9" w:rsidRDefault="004E78C9" w:rsidP="00975AD6">
      <w:pPr>
        <w:jc w:val="center"/>
        <w:rPr>
          <w:b/>
          <w:bCs/>
          <w:sz w:val="28"/>
          <w:szCs w:val="28"/>
        </w:rPr>
      </w:pPr>
    </w:p>
    <w:p w14:paraId="5EBCD5A0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64D2A369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70E6F5B9" w14:textId="77777777" w:rsidR="00617DD0" w:rsidRDefault="00617DD0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60"/>
        <w:gridCol w:w="720"/>
        <w:gridCol w:w="1350"/>
        <w:gridCol w:w="2430"/>
        <w:gridCol w:w="2790"/>
        <w:gridCol w:w="1530"/>
        <w:gridCol w:w="1440"/>
        <w:gridCol w:w="1170"/>
      </w:tblGrid>
      <w:tr w:rsidR="00B46F06" w:rsidRPr="00813227" w14:paraId="617D4429" w14:textId="77777777" w:rsidTr="00F31F6A">
        <w:trPr>
          <w:trHeight w:val="755"/>
        </w:trPr>
        <w:tc>
          <w:tcPr>
            <w:tcW w:w="1136" w:type="dxa"/>
            <w:vMerge w:val="restart"/>
            <w:shd w:val="clear" w:color="auto" w:fill="F2F2F2"/>
          </w:tcPr>
          <w:p w14:paraId="6197734E" w14:textId="5A2AE412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813227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/Data</w:t>
            </w:r>
          </w:p>
          <w:p w14:paraId="3FE93B15" w14:textId="1CBFA9D1" w:rsidR="00B46F06" w:rsidRPr="00813227" w:rsidRDefault="00B46F06" w:rsidP="0048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AC/AD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10502DDA" w14:textId="3A0640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TITLUL/</w:t>
            </w:r>
          </w:p>
          <w:p w14:paraId="3CCA9203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DESCRIEREA</w:t>
            </w:r>
          </w:p>
          <w:p w14:paraId="310A555C" w14:textId="7F9B62FB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PROIECTULUI</w:t>
            </w:r>
          </w:p>
        </w:tc>
        <w:tc>
          <w:tcPr>
            <w:tcW w:w="720" w:type="dxa"/>
            <w:shd w:val="clear" w:color="auto" w:fill="F2F2F2"/>
          </w:tcPr>
          <w:p w14:paraId="30940481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663AFAB9" w14:textId="4C7F491E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F2F2F2"/>
          </w:tcPr>
          <w:p w14:paraId="5A2320CD" w14:textId="3AD02A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RETRAGERI</w:t>
            </w:r>
          </w:p>
          <w:p w14:paraId="6539A49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</w:t>
            </w:r>
          </w:p>
          <w:p w14:paraId="2593B726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9E861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  <w:p w14:paraId="7803147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  <w:p w14:paraId="4FF019B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14:paraId="0C1D55E8" w14:textId="4918182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30" w:type="dxa"/>
            <w:vMerge w:val="restart"/>
            <w:shd w:val="clear" w:color="auto" w:fill="F2F2F2"/>
          </w:tcPr>
          <w:p w14:paraId="353C1933" w14:textId="53E4FD00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SUPRAFEȚELE</w:t>
            </w:r>
          </w:p>
          <w:p w14:paraId="2D8B1A68" w14:textId="45E94D7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(mp)</w:t>
            </w:r>
            <w:r w:rsidRPr="0051386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0E47AF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la sol,</w:t>
            </w:r>
          </w:p>
          <w:p w14:paraId="0070DDC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599E00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construită pe fiecare nivel, </w:t>
            </w:r>
          </w:p>
          <w:p w14:paraId="207571E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755D7A" w14:textId="04F9DB2A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desfășurată</w:t>
            </w:r>
          </w:p>
        </w:tc>
        <w:tc>
          <w:tcPr>
            <w:tcW w:w="2790" w:type="dxa"/>
            <w:vMerge w:val="restart"/>
            <w:shd w:val="clear" w:color="auto" w:fill="F2F2F2"/>
          </w:tcPr>
          <w:p w14:paraId="7B354CC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REGIMUL DE ÎNĂLȚIME</w:t>
            </w:r>
            <w:r w:rsidRPr="0051386F">
              <w:rPr>
                <w:b/>
                <w:bCs/>
                <w:sz w:val="18"/>
                <w:szCs w:val="18"/>
              </w:rPr>
              <w:t>, numărul de niveluri subterane și supraterane pentru fiecare construcție, și</w:t>
            </w:r>
          </w:p>
          <w:p w14:paraId="55C5A8B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înălțimile construcțiilor, la cornișă și maximă pentru fiecare construcție</w:t>
            </w:r>
          </w:p>
          <w:p w14:paraId="016D1CA6" w14:textId="56E978A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14:paraId="2BD27B1A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32758C50" w14:textId="361CEC6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patrimoniului cultural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4778E269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69047DA9" w14:textId="100C6B3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mediului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14:paraId="09674CD0" w14:textId="31B8B924" w:rsidR="00B46F06" w:rsidRPr="0025021B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25021B">
              <w:rPr>
                <w:b/>
                <w:bCs/>
                <w:sz w:val="18"/>
                <w:szCs w:val="18"/>
              </w:rPr>
              <w:t>lanul de situație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25021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90864F" w14:textId="5F1515BB" w:rsidR="00B46F06" w:rsidRPr="00813227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toate fațadele.</w:t>
            </w:r>
          </w:p>
        </w:tc>
      </w:tr>
      <w:tr w:rsidR="00B46F06" w:rsidRPr="00813227" w14:paraId="1CA222FD" w14:textId="77777777" w:rsidTr="007409E0">
        <w:trPr>
          <w:trHeight w:val="962"/>
        </w:trPr>
        <w:tc>
          <w:tcPr>
            <w:tcW w:w="1136" w:type="dxa"/>
            <w:vMerge/>
            <w:shd w:val="clear" w:color="auto" w:fill="F2F2F2"/>
          </w:tcPr>
          <w:p w14:paraId="0A340FB7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74DF4F7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/>
          </w:tcPr>
          <w:p w14:paraId="0A4B9CED" w14:textId="7479848F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9E89040" w14:textId="2D37C79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09F2B09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F2F2F2"/>
          </w:tcPr>
          <w:p w14:paraId="1C396A7D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/>
          </w:tcPr>
          <w:p w14:paraId="7B3055A6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2B85410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/>
          </w:tcPr>
          <w:p w14:paraId="3E6DFD7B" w14:textId="6C559D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01A6BDD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72B187D" w14:textId="6F63EC8E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409E0">
              <w:rPr>
                <w:b/>
                <w:bCs/>
                <w:sz w:val="18"/>
                <w:szCs w:val="18"/>
              </w:rPr>
              <w:t>8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5E860396" w14:textId="3F706A69" w:rsidR="00B46F06" w:rsidRPr="00B46F06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14.09.2023</w:t>
            </w:r>
          </w:p>
        </w:tc>
        <w:tc>
          <w:tcPr>
            <w:tcW w:w="2160" w:type="dxa"/>
            <w:shd w:val="clear" w:color="auto" w:fill="auto"/>
          </w:tcPr>
          <w:p w14:paraId="4027CDF8" w14:textId="0CE20FF5" w:rsidR="00B46F06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EXTINDERE CONDUCTĂ DISTRIBUȚIE G.N.P.R. ȘI BRANȘAMENT G.N.P.R. LA IMOBILUL CF NR. 63524, STR. REPUBLICII, LOC. PETRILA, JUD. HUNEDOARA</w:t>
            </w:r>
          </w:p>
          <w:p w14:paraId="56446A48" w14:textId="6152A989" w:rsidR="005335A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str. </w:t>
            </w:r>
            <w:r w:rsidR="007409E0">
              <w:rPr>
                <w:sz w:val="18"/>
                <w:szCs w:val="18"/>
              </w:rPr>
              <w:t>Republicii, fn</w:t>
            </w:r>
          </w:p>
        </w:tc>
        <w:tc>
          <w:tcPr>
            <w:tcW w:w="720" w:type="dxa"/>
            <w:shd w:val="clear" w:color="auto" w:fill="auto"/>
          </w:tcPr>
          <w:p w14:paraId="16FFA154" w14:textId="1A326E16" w:rsidR="00B46F06" w:rsidRPr="0039769A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AE2F5D" w14:textId="694F1701" w:rsidR="00B46F06" w:rsidRPr="0039769A" w:rsidRDefault="00B46F06" w:rsidP="007409E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BC924" w14:textId="2CF6B124" w:rsidR="007409E0" w:rsidRPr="0039769A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3E40596C" w14:textId="6130352E" w:rsidR="007409E0" w:rsidRPr="0039769A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5B35AED" w14:textId="6F6BF754" w:rsidR="007409E0" w:rsidRPr="0039769A" w:rsidRDefault="007409E0" w:rsidP="00740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CB41602" w14:textId="281E07EA" w:rsidR="007409E0" w:rsidRPr="0039769A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73BD1162" w14:textId="370E5422" w:rsidR="00B46F06" w:rsidRPr="0039769A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409E0"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14:paraId="3750C1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7066CE1" w14:textId="77777777" w:rsidTr="00016AB3">
        <w:trPr>
          <w:trHeight w:val="1277"/>
        </w:trPr>
        <w:tc>
          <w:tcPr>
            <w:tcW w:w="1136" w:type="dxa"/>
            <w:shd w:val="clear" w:color="auto" w:fill="auto"/>
          </w:tcPr>
          <w:p w14:paraId="334E54C2" w14:textId="3560E5BD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409E0">
              <w:rPr>
                <w:b/>
                <w:bCs/>
                <w:sz w:val="18"/>
                <w:szCs w:val="18"/>
              </w:rPr>
              <w:t>9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71152BB8" w14:textId="5E0D4130" w:rsidR="00B46F06" w:rsidRP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9E0">
              <w:rPr>
                <w:sz w:val="18"/>
                <w:szCs w:val="18"/>
              </w:rPr>
              <w:t>4</w:t>
            </w:r>
            <w:r w:rsidR="00B46F06" w:rsidRPr="00B46F06">
              <w:rPr>
                <w:sz w:val="18"/>
                <w:szCs w:val="18"/>
              </w:rPr>
              <w:t>.0</w:t>
            </w:r>
            <w:r w:rsidR="007409E0">
              <w:rPr>
                <w:sz w:val="18"/>
                <w:szCs w:val="18"/>
              </w:rPr>
              <w:t>9</w:t>
            </w:r>
            <w:r w:rsidR="00B46F06" w:rsidRPr="00B46F06">
              <w:rPr>
                <w:sz w:val="18"/>
                <w:szCs w:val="18"/>
              </w:rPr>
              <w:t>.2023</w:t>
            </w:r>
          </w:p>
          <w:p w14:paraId="01E27FF8" w14:textId="678EFA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623C01F" w14:textId="77777777" w:rsidR="007409E0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LOCUINȚĂ ȘI ÎMPREJMUIRE</w:t>
            </w:r>
          </w:p>
          <w:p w14:paraId="49061411" w14:textId="77777777" w:rsidR="007409E0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str. Predoni, </w:t>
            </w:r>
          </w:p>
          <w:p w14:paraId="695405D0" w14:textId="3816429B" w:rsidR="00B46F0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  <w:r w:rsidR="007409E0">
              <w:rPr>
                <w:sz w:val="18"/>
                <w:szCs w:val="18"/>
              </w:rPr>
              <w:t>20 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A97CBED" w14:textId="77777777" w:rsidR="005335A6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28,70</w:t>
            </w:r>
          </w:p>
          <w:p w14:paraId="6C47D04A" w14:textId="77777777" w:rsidR="007409E0" w:rsidRDefault="007409E0" w:rsidP="004304B1">
            <w:pPr>
              <w:jc w:val="center"/>
              <w:rPr>
                <w:sz w:val="18"/>
                <w:szCs w:val="18"/>
              </w:rPr>
            </w:pPr>
          </w:p>
          <w:p w14:paraId="576FE9A9" w14:textId="220D80AD" w:rsidR="007409E0" w:rsidRPr="0039769A" w:rsidRDefault="007409E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44372" w14:textId="00F02A9E" w:rsidR="00D74DB8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</w:t>
            </w:r>
          </w:p>
          <w:p w14:paraId="2C39DAE6" w14:textId="77777777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13,83</w:t>
            </w:r>
          </w:p>
          <w:p w14:paraId="232736EC" w14:textId="77777777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  <w:p w14:paraId="7B63D4DA" w14:textId="529C4C82" w:rsidR="00A73BDD" w:rsidRPr="0039769A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430" w:type="dxa"/>
            <w:shd w:val="clear" w:color="auto" w:fill="auto"/>
          </w:tcPr>
          <w:p w14:paraId="6F3EC70F" w14:textId="3D60D242" w:rsidR="00D74DB8" w:rsidRDefault="00A73BDD" w:rsidP="00740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146,43</w:t>
            </w:r>
          </w:p>
          <w:p w14:paraId="47DBE706" w14:textId="77777777" w:rsidR="00A73BDD" w:rsidRDefault="00A73BDD" w:rsidP="00740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146,43</w:t>
            </w:r>
          </w:p>
          <w:p w14:paraId="3FE9B4F1" w14:textId="1E1308E1" w:rsidR="00A73BDD" w:rsidRPr="0039769A" w:rsidRDefault="00A73BDD" w:rsidP="00740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173,51</w:t>
            </w:r>
          </w:p>
        </w:tc>
        <w:tc>
          <w:tcPr>
            <w:tcW w:w="2790" w:type="dxa"/>
            <w:shd w:val="clear" w:color="auto" w:fill="auto"/>
          </w:tcPr>
          <w:p w14:paraId="4DA4C3FC" w14:textId="2C0044E9" w:rsidR="00B46F06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A236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+P</w:t>
            </w:r>
          </w:p>
          <w:p w14:paraId="4E1D74E4" w14:textId="77777777" w:rsidR="002D2256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</w:t>
            </w:r>
          </w:p>
          <w:p w14:paraId="03CF643C" w14:textId="614A7826" w:rsidR="00A73BDD" w:rsidRPr="0039769A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</w:t>
            </w:r>
          </w:p>
        </w:tc>
        <w:tc>
          <w:tcPr>
            <w:tcW w:w="1530" w:type="dxa"/>
            <w:shd w:val="clear" w:color="auto" w:fill="auto"/>
          </w:tcPr>
          <w:p w14:paraId="46450DBD" w14:textId="08E4ADCC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622CF17C" w14:textId="48E26C37" w:rsidR="00B46F06" w:rsidRPr="0039769A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71391C7A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6C699ED5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E41005E" w14:textId="379341DF" w:rsidR="00B46F06" w:rsidRDefault="007409E0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30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67DB389B" w14:textId="660C774F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1</w:t>
            </w:r>
            <w:r w:rsidR="007409E0">
              <w:rPr>
                <w:sz w:val="18"/>
                <w:szCs w:val="18"/>
              </w:rPr>
              <w:t>5</w:t>
            </w:r>
            <w:r w:rsidR="00016AB3">
              <w:rPr>
                <w:sz w:val="18"/>
                <w:szCs w:val="18"/>
              </w:rPr>
              <w:t>.</w:t>
            </w:r>
            <w:r w:rsidRPr="0039769A">
              <w:rPr>
                <w:sz w:val="18"/>
                <w:szCs w:val="18"/>
              </w:rPr>
              <w:t>0</w:t>
            </w:r>
            <w:r w:rsidR="007409E0">
              <w:rPr>
                <w:sz w:val="18"/>
                <w:szCs w:val="18"/>
              </w:rPr>
              <w:t>9</w:t>
            </w:r>
            <w:r w:rsidRPr="0039769A">
              <w:rPr>
                <w:sz w:val="18"/>
                <w:szCs w:val="18"/>
              </w:rPr>
              <w:t>.2023</w:t>
            </w:r>
          </w:p>
          <w:p w14:paraId="0C3BAE02" w14:textId="0B14E6B8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887C25E" w14:textId="6B47583A" w:rsidR="005335A6" w:rsidRDefault="007409E0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MODERNIZARE INFRASTRUCTURĂ RUTIERĂ ÎN ORAȘUL PETRILA</w:t>
            </w:r>
          </w:p>
          <w:p w14:paraId="3CE22879" w14:textId="77777777" w:rsidR="00617DD0" w:rsidRDefault="00016AB3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</w:t>
            </w:r>
            <w:r w:rsidR="00617DD0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 xml:space="preserve">r. </w:t>
            </w:r>
            <w:r w:rsidR="00617DD0">
              <w:rPr>
                <w:sz w:val="18"/>
                <w:szCs w:val="18"/>
              </w:rPr>
              <w:t xml:space="preserve">Republicii, </w:t>
            </w:r>
          </w:p>
          <w:p w14:paraId="6C1D7F57" w14:textId="29A0139D" w:rsidR="00016AB3" w:rsidRPr="0039769A" w:rsidRDefault="00617DD0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Decembrie, 8 Martie, Jiului, Dacilor, Burdești, Cimpa, Răscoala </w:t>
            </w:r>
          </w:p>
          <w:p w14:paraId="688F33A7" w14:textId="15432CF5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8BD7EF5" w14:textId="739E6D9E" w:rsidR="00D91BB0" w:rsidRPr="0039769A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C6F6B" w14:textId="75D12401" w:rsidR="00D91BB0" w:rsidRPr="0039769A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700B43B8" w14:textId="2400E4E9" w:rsidR="00D91BB0" w:rsidRPr="0039769A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B31E0C0" w14:textId="17544FDE" w:rsidR="002D2256" w:rsidRPr="0039769A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3883025" w14:textId="29A99152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5AABC1CC" w14:textId="5A8E9374" w:rsidR="00B46F06" w:rsidRP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A369E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7DD0" w:rsidRPr="00813227" w14:paraId="6BB777AF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579DD0FB" w14:textId="77777777" w:rsidR="00617DD0" w:rsidRDefault="00617DD0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31/</w:t>
            </w:r>
          </w:p>
          <w:p w14:paraId="66B09CC9" w14:textId="463F0A4E" w:rsidR="00617DD0" w:rsidRPr="00617DD0" w:rsidRDefault="00617DD0" w:rsidP="004304B1">
            <w:pPr>
              <w:jc w:val="center"/>
              <w:rPr>
                <w:sz w:val="18"/>
                <w:szCs w:val="18"/>
              </w:rPr>
            </w:pPr>
            <w:r w:rsidRPr="00617DD0">
              <w:rPr>
                <w:sz w:val="18"/>
                <w:szCs w:val="18"/>
              </w:rPr>
              <w:t>18.09.2023</w:t>
            </w:r>
          </w:p>
        </w:tc>
        <w:tc>
          <w:tcPr>
            <w:tcW w:w="2160" w:type="dxa"/>
            <w:shd w:val="clear" w:color="auto" w:fill="auto"/>
          </w:tcPr>
          <w:p w14:paraId="75C35B5D" w14:textId="103C18C7" w:rsidR="00617DD0" w:rsidRDefault="00617DD0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EXTINDERE CONDUCTĂ DE DISTRIBUȚIE ȘI BRANȘAMENT GAZE NATURALE PRESIUNE REDUSĂ</w:t>
            </w:r>
          </w:p>
          <w:p w14:paraId="207BA83C" w14:textId="6002123E" w:rsidR="00617DD0" w:rsidRDefault="00617DD0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Prislop, nr. 21</w:t>
            </w:r>
          </w:p>
        </w:tc>
        <w:tc>
          <w:tcPr>
            <w:tcW w:w="720" w:type="dxa"/>
            <w:shd w:val="clear" w:color="auto" w:fill="auto"/>
          </w:tcPr>
          <w:p w14:paraId="42F1B7C6" w14:textId="1B013A74" w:rsidR="00617DD0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406B0" w14:textId="192C3DA6" w:rsidR="00617DD0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57216D05" w14:textId="5145C40C" w:rsidR="00617DD0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86045EA" w14:textId="7C7EE9C8" w:rsidR="00617DD0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6066E777" w14:textId="20C88F54" w:rsidR="00617DD0" w:rsidRPr="0039769A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66CAA8AE" w14:textId="34CAC7DE" w:rsidR="00617DD0" w:rsidRDefault="00617DD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7B5FCFF" w14:textId="77777777" w:rsidR="00617DD0" w:rsidRPr="00813227" w:rsidRDefault="00617DD0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7DD0" w:rsidRPr="00813227" w14:paraId="2CFAB534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403B33C5" w14:textId="77777777" w:rsidR="00617DD0" w:rsidRDefault="00617DD0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32/</w:t>
            </w:r>
          </w:p>
          <w:p w14:paraId="2C53FD4B" w14:textId="01329230" w:rsidR="003E6C1F" w:rsidRPr="003E6C1F" w:rsidRDefault="003E6C1F" w:rsidP="004304B1">
            <w:pPr>
              <w:jc w:val="center"/>
              <w:rPr>
                <w:sz w:val="18"/>
                <w:szCs w:val="18"/>
              </w:rPr>
            </w:pPr>
            <w:r w:rsidRPr="003E6C1F">
              <w:rPr>
                <w:sz w:val="18"/>
                <w:szCs w:val="18"/>
              </w:rPr>
              <w:t>14.09.2023</w:t>
            </w:r>
          </w:p>
          <w:p w14:paraId="12977CDA" w14:textId="77777777" w:rsidR="00BF502A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78CC48" w14:textId="7E05AC99" w:rsidR="00617DD0" w:rsidRDefault="00617DD0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214DB8F" w14:textId="77777777" w:rsidR="00617DD0" w:rsidRDefault="00BF502A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CONSTRUIRE GARAJE </w:t>
            </w:r>
          </w:p>
          <w:p w14:paraId="4BF95094" w14:textId="77777777" w:rsidR="00BF502A" w:rsidRDefault="00BF502A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Parângului,</w:t>
            </w:r>
          </w:p>
          <w:p w14:paraId="7541C8C2" w14:textId="01238D88" w:rsidR="00BF502A" w:rsidRDefault="00BF502A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nr. 9</w:t>
            </w:r>
          </w:p>
        </w:tc>
        <w:tc>
          <w:tcPr>
            <w:tcW w:w="720" w:type="dxa"/>
            <w:shd w:val="clear" w:color="auto" w:fill="auto"/>
          </w:tcPr>
          <w:p w14:paraId="7E662D26" w14:textId="6DED25BE" w:rsidR="00617DD0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</w:t>
            </w:r>
          </w:p>
          <w:p w14:paraId="6853B254" w14:textId="77777777" w:rsidR="00AF09D0" w:rsidRDefault="00AF09D0" w:rsidP="004304B1">
            <w:pPr>
              <w:jc w:val="center"/>
              <w:rPr>
                <w:sz w:val="18"/>
                <w:szCs w:val="18"/>
              </w:rPr>
            </w:pPr>
          </w:p>
          <w:p w14:paraId="77BFBC2D" w14:textId="0B55014A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CA707" w14:textId="1C274CDB" w:rsidR="00617DD0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  <w:p w14:paraId="33BE7373" w14:textId="77777777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</w:t>
            </w:r>
          </w:p>
          <w:p w14:paraId="3CC405DB" w14:textId="77777777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  <w:p w14:paraId="11A2F460" w14:textId="023DDE8A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2430" w:type="dxa"/>
            <w:shd w:val="clear" w:color="auto" w:fill="auto"/>
          </w:tcPr>
          <w:p w14:paraId="0712BE3B" w14:textId="77777777" w:rsidR="00617DD0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457AE3C5" w14:textId="77777777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3385BB40" w14:textId="4B104AC6" w:rsidR="00A73BDD" w:rsidRDefault="00A73BDD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790" w:type="dxa"/>
            <w:shd w:val="clear" w:color="auto" w:fill="auto"/>
          </w:tcPr>
          <w:p w14:paraId="3E573F9E" w14:textId="77777777" w:rsidR="00617DD0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15023280" w14:textId="77777777" w:rsidR="00FA0D11" w:rsidRDefault="00FA0D11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2,88</w:t>
            </w:r>
          </w:p>
          <w:p w14:paraId="2C6D5ED1" w14:textId="2EA21A1A" w:rsidR="00FA0D11" w:rsidRDefault="00FA0D11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1530" w:type="dxa"/>
            <w:shd w:val="clear" w:color="auto" w:fill="auto"/>
          </w:tcPr>
          <w:p w14:paraId="7ADB4639" w14:textId="354A5ECC" w:rsidR="00617DD0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4921F1CA" w14:textId="1AD106D3" w:rsidR="00617DD0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3645C09A" w14:textId="77777777" w:rsidR="00617DD0" w:rsidRPr="00813227" w:rsidRDefault="00617DD0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02A" w:rsidRPr="00813227" w14:paraId="083DBD45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31CAD06D" w14:textId="77777777" w:rsidR="00BF502A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33/</w:t>
            </w:r>
          </w:p>
          <w:p w14:paraId="48819D24" w14:textId="4E281A63" w:rsidR="00BF502A" w:rsidRPr="00BF502A" w:rsidRDefault="00BF502A" w:rsidP="004304B1">
            <w:pPr>
              <w:jc w:val="center"/>
              <w:rPr>
                <w:sz w:val="18"/>
                <w:szCs w:val="18"/>
              </w:rPr>
            </w:pPr>
            <w:r w:rsidRPr="00BF502A">
              <w:rPr>
                <w:sz w:val="18"/>
                <w:szCs w:val="18"/>
              </w:rPr>
              <w:t>29.09.2023</w:t>
            </w:r>
          </w:p>
        </w:tc>
        <w:tc>
          <w:tcPr>
            <w:tcW w:w="2160" w:type="dxa"/>
            <w:shd w:val="clear" w:color="auto" w:fill="auto"/>
          </w:tcPr>
          <w:p w14:paraId="47985562" w14:textId="77777777" w:rsidR="00BF502A" w:rsidRDefault="00BF502A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EXTINDERE REȚELE ELECTRICE DE INTERES PUBLIC DIN ZONA STR. REPUBLICII, C.F. 63524 – BLOC CU 24 LOCUINȚE SOCIALE ÎN ORAȘUL PETRILA</w:t>
            </w:r>
          </w:p>
          <w:p w14:paraId="2F76375C" w14:textId="20A559D7" w:rsidR="00BF502A" w:rsidRDefault="00BF502A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str. Republicii, fn </w:t>
            </w:r>
          </w:p>
        </w:tc>
        <w:tc>
          <w:tcPr>
            <w:tcW w:w="720" w:type="dxa"/>
            <w:shd w:val="clear" w:color="auto" w:fill="auto"/>
          </w:tcPr>
          <w:p w14:paraId="6536909F" w14:textId="4B5E95B9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7198C" w14:textId="06A2BC4B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1D7BFE62" w14:textId="2C1E33CF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8DAA615" w14:textId="1DB64645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37223B1D" w14:textId="76583946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374285F4" w14:textId="5ED3CBDE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E19A0E2" w14:textId="77777777" w:rsidR="00BF502A" w:rsidRPr="00813227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02A" w:rsidRPr="00813227" w14:paraId="333C1793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44A15A7A" w14:textId="77777777" w:rsidR="00BF502A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34/</w:t>
            </w:r>
          </w:p>
          <w:p w14:paraId="17F0DC02" w14:textId="60E884C3" w:rsidR="00BF502A" w:rsidRPr="00BF502A" w:rsidRDefault="00BF502A" w:rsidP="004304B1">
            <w:pPr>
              <w:jc w:val="center"/>
              <w:rPr>
                <w:sz w:val="18"/>
                <w:szCs w:val="18"/>
              </w:rPr>
            </w:pPr>
            <w:r w:rsidRPr="00BF502A">
              <w:rPr>
                <w:sz w:val="18"/>
                <w:szCs w:val="18"/>
              </w:rPr>
              <w:t>29.09.2023</w:t>
            </w:r>
          </w:p>
        </w:tc>
        <w:tc>
          <w:tcPr>
            <w:tcW w:w="2160" w:type="dxa"/>
            <w:shd w:val="clear" w:color="auto" w:fill="auto"/>
          </w:tcPr>
          <w:p w14:paraId="1AF0CF60" w14:textId="4931C19F" w:rsidR="00BF502A" w:rsidRDefault="00BF502A" w:rsidP="005335A6">
            <w:pPr>
              <w:jc w:val="center"/>
              <w:rPr>
                <w:sz w:val="18"/>
                <w:szCs w:val="18"/>
              </w:rPr>
            </w:pPr>
            <w:r w:rsidRPr="00BF502A">
              <w:rPr>
                <w:sz w:val="18"/>
                <w:szCs w:val="18"/>
              </w:rPr>
              <w:t xml:space="preserve">EXTINDERE REȚELE ELECTRICE DE INTERES PUBLIC DIN ZONA STR. </w:t>
            </w:r>
            <w:r w:rsidR="00505F34">
              <w:rPr>
                <w:sz w:val="18"/>
                <w:szCs w:val="18"/>
              </w:rPr>
              <w:t>T. VLADIMIRESCU</w:t>
            </w:r>
            <w:r w:rsidRPr="00BF502A">
              <w:rPr>
                <w:sz w:val="18"/>
                <w:szCs w:val="18"/>
              </w:rPr>
              <w:t>, C.F. 6</w:t>
            </w:r>
            <w:r>
              <w:rPr>
                <w:sz w:val="18"/>
                <w:szCs w:val="18"/>
              </w:rPr>
              <w:t>4164</w:t>
            </w:r>
            <w:r w:rsidRPr="00BF502A">
              <w:rPr>
                <w:sz w:val="18"/>
                <w:szCs w:val="18"/>
              </w:rPr>
              <w:t xml:space="preserve"> – BLOC CU 2</w:t>
            </w:r>
            <w:r>
              <w:rPr>
                <w:sz w:val="18"/>
                <w:szCs w:val="18"/>
              </w:rPr>
              <w:t>6</w:t>
            </w:r>
            <w:r w:rsidRPr="00BF502A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 xml:space="preserve">OCURI DE CONSUM </w:t>
            </w:r>
            <w:r w:rsidRPr="00BF502A">
              <w:rPr>
                <w:sz w:val="18"/>
                <w:szCs w:val="18"/>
              </w:rPr>
              <w:t xml:space="preserve"> ÎN ORAȘUL PETRILA</w:t>
            </w:r>
          </w:p>
          <w:p w14:paraId="5D799328" w14:textId="77777777" w:rsidR="00BF502A" w:rsidRDefault="00BF502A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</w:t>
            </w:r>
          </w:p>
          <w:p w14:paraId="0E34FF50" w14:textId="656136A0" w:rsidR="00BF502A" w:rsidRDefault="00BF502A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T. Vladimirescu, fn</w:t>
            </w:r>
          </w:p>
        </w:tc>
        <w:tc>
          <w:tcPr>
            <w:tcW w:w="720" w:type="dxa"/>
            <w:shd w:val="clear" w:color="auto" w:fill="auto"/>
          </w:tcPr>
          <w:p w14:paraId="22335796" w14:textId="064E33E7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3DFD3" w14:textId="0129CE49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5D9E5C52" w14:textId="3BDB74D1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F48983F" w14:textId="6D1D4A3F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3F05764A" w14:textId="01F7553A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4F97C0B6" w14:textId="2C9E1576" w:rsidR="00BF502A" w:rsidRDefault="00BF502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BC8D911" w14:textId="77777777" w:rsidR="00BF502A" w:rsidRPr="00813227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0E0CF7" w14:textId="1A52A52C" w:rsidR="001C345C" w:rsidRDefault="001C345C"/>
    <w:sectPr w:rsidR="001C345C" w:rsidSect="00E8423C">
      <w:pgSz w:w="15840" w:h="12240" w:orient="landscape"/>
      <w:pgMar w:top="1152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064FD"/>
    <w:rsid w:val="00016AB3"/>
    <w:rsid w:val="000178BD"/>
    <w:rsid w:val="000343E5"/>
    <w:rsid w:val="00036191"/>
    <w:rsid w:val="00052D5E"/>
    <w:rsid w:val="000961D0"/>
    <w:rsid w:val="000B7902"/>
    <w:rsid w:val="000C6136"/>
    <w:rsid w:val="00143480"/>
    <w:rsid w:val="001741BC"/>
    <w:rsid w:val="001C345C"/>
    <w:rsid w:val="001E0D5C"/>
    <w:rsid w:val="001E10CA"/>
    <w:rsid w:val="00213D91"/>
    <w:rsid w:val="0025021B"/>
    <w:rsid w:val="002A257E"/>
    <w:rsid w:val="002D2256"/>
    <w:rsid w:val="002E7A2B"/>
    <w:rsid w:val="00382852"/>
    <w:rsid w:val="0039769A"/>
    <w:rsid w:val="003C7275"/>
    <w:rsid w:val="003E6C1F"/>
    <w:rsid w:val="00432069"/>
    <w:rsid w:val="00446361"/>
    <w:rsid w:val="004838F1"/>
    <w:rsid w:val="00485366"/>
    <w:rsid w:val="004E78C9"/>
    <w:rsid w:val="00505F34"/>
    <w:rsid w:val="0051386F"/>
    <w:rsid w:val="00527906"/>
    <w:rsid w:val="005335A6"/>
    <w:rsid w:val="00533A98"/>
    <w:rsid w:val="005559F1"/>
    <w:rsid w:val="00564279"/>
    <w:rsid w:val="005A236E"/>
    <w:rsid w:val="005A47FF"/>
    <w:rsid w:val="005F5D80"/>
    <w:rsid w:val="00617DD0"/>
    <w:rsid w:val="00667EB0"/>
    <w:rsid w:val="007409E0"/>
    <w:rsid w:val="007934E2"/>
    <w:rsid w:val="007C53A7"/>
    <w:rsid w:val="007F14AD"/>
    <w:rsid w:val="007F3F20"/>
    <w:rsid w:val="008141E7"/>
    <w:rsid w:val="008D2408"/>
    <w:rsid w:val="008D7B5E"/>
    <w:rsid w:val="00943742"/>
    <w:rsid w:val="00943F91"/>
    <w:rsid w:val="009568EC"/>
    <w:rsid w:val="009756FC"/>
    <w:rsid w:val="00975AD6"/>
    <w:rsid w:val="009C5078"/>
    <w:rsid w:val="009F1FF5"/>
    <w:rsid w:val="00A1510C"/>
    <w:rsid w:val="00A60AEF"/>
    <w:rsid w:val="00A6525F"/>
    <w:rsid w:val="00A73BDD"/>
    <w:rsid w:val="00A76F3A"/>
    <w:rsid w:val="00AC0402"/>
    <w:rsid w:val="00AC2109"/>
    <w:rsid w:val="00AF09D0"/>
    <w:rsid w:val="00B00AA8"/>
    <w:rsid w:val="00B36598"/>
    <w:rsid w:val="00B42A7A"/>
    <w:rsid w:val="00B46F06"/>
    <w:rsid w:val="00B67F32"/>
    <w:rsid w:val="00B736DB"/>
    <w:rsid w:val="00B75187"/>
    <w:rsid w:val="00BF502A"/>
    <w:rsid w:val="00C433A5"/>
    <w:rsid w:val="00CA078D"/>
    <w:rsid w:val="00CC27E4"/>
    <w:rsid w:val="00CF5588"/>
    <w:rsid w:val="00D74DB8"/>
    <w:rsid w:val="00D91BB0"/>
    <w:rsid w:val="00DA316E"/>
    <w:rsid w:val="00DD1EE9"/>
    <w:rsid w:val="00E42CDA"/>
    <w:rsid w:val="00E8423C"/>
    <w:rsid w:val="00E867D7"/>
    <w:rsid w:val="00F21E89"/>
    <w:rsid w:val="00F47789"/>
    <w:rsid w:val="00F554F7"/>
    <w:rsid w:val="00FA0D11"/>
    <w:rsid w:val="00FA2A8E"/>
    <w:rsid w:val="00FB4817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6</cp:revision>
  <cp:lastPrinted>2023-10-10T11:17:00Z</cp:lastPrinted>
  <dcterms:created xsi:type="dcterms:W3CDTF">2023-10-10T08:36:00Z</dcterms:created>
  <dcterms:modified xsi:type="dcterms:W3CDTF">2023-10-10T11:23:00Z</dcterms:modified>
</cp:coreProperties>
</file>